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68" w:rsidRDefault="00756368" w:rsidP="00756368">
      <w:pPr>
        <w:jc w:val="center"/>
        <w:rPr>
          <w:b/>
          <w:sz w:val="28"/>
          <w:szCs w:val="28"/>
        </w:rPr>
      </w:pPr>
      <w:r>
        <w:rPr>
          <w:b/>
          <w:sz w:val="28"/>
          <w:szCs w:val="28"/>
        </w:rPr>
        <w:t>В автобусе</w:t>
      </w:r>
    </w:p>
    <w:p w:rsidR="00756368" w:rsidRDefault="00756368" w:rsidP="00756368">
      <w:pPr>
        <w:ind w:firstLine="684"/>
        <w:jc w:val="center"/>
        <w:rPr>
          <w:b/>
          <w:sz w:val="16"/>
          <w:szCs w:val="16"/>
        </w:rPr>
      </w:pPr>
    </w:p>
    <w:p w:rsidR="00756368" w:rsidRDefault="00756368" w:rsidP="00756368">
      <w:pPr>
        <w:ind w:firstLine="855"/>
        <w:jc w:val="both"/>
        <w:rPr>
          <w:sz w:val="28"/>
          <w:szCs w:val="28"/>
        </w:rPr>
      </w:pPr>
      <w:r>
        <w:rPr>
          <w:sz w:val="28"/>
          <w:szCs w:val="28"/>
        </w:rPr>
        <w:t xml:space="preserve">На остановке в автобус вошла немолодая женщина. </w:t>
      </w:r>
      <w:r>
        <w:rPr>
          <w:sz w:val="28"/>
          <w:szCs w:val="28"/>
        </w:rPr>
        <w:t>В руках</w:t>
      </w:r>
      <w:r>
        <w:rPr>
          <w:sz w:val="28"/>
          <w:szCs w:val="28"/>
        </w:rPr>
        <w:t xml:space="preserve"> у неё были сумки. В автобусе было много людей. Все места были заняты, поэтому она стояла. Недалеко от женщины сидел один молодой человек. Все пассажиры думали, что он спал, потому что он закрыл глаза.</w:t>
      </w:r>
    </w:p>
    <w:p w:rsidR="00756368" w:rsidRDefault="00756368" w:rsidP="00756368">
      <w:pPr>
        <w:ind w:firstLine="855"/>
        <w:jc w:val="both"/>
        <w:rPr>
          <w:sz w:val="28"/>
          <w:szCs w:val="28"/>
        </w:rPr>
      </w:pPr>
      <w:r>
        <w:rPr>
          <w:sz w:val="28"/>
          <w:szCs w:val="28"/>
        </w:rPr>
        <w:t>Кондуктор хотел разбудить молодого человека. Она думала, что он проедет свою остановку. Она сказала ему: «Молодой человек, проснитесь!»</w:t>
      </w:r>
    </w:p>
    <w:p w:rsidR="00756368" w:rsidRDefault="00756368" w:rsidP="00756368">
      <w:pPr>
        <w:ind w:firstLine="855"/>
        <w:jc w:val="both"/>
        <w:rPr>
          <w:sz w:val="28"/>
          <w:szCs w:val="28"/>
        </w:rPr>
      </w:pPr>
      <w:r>
        <w:rPr>
          <w:sz w:val="28"/>
          <w:szCs w:val="28"/>
        </w:rPr>
        <w:t>Молодой человек открыл глаза и сказал: «Я не сплю».</w:t>
      </w:r>
    </w:p>
    <w:p w:rsidR="00756368" w:rsidRDefault="00756368" w:rsidP="00756368">
      <w:pPr>
        <w:ind w:firstLine="855"/>
        <w:jc w:val="both"/>
        <w:rPr>
          <w:sz w:val="28"/>
          <w:szCs w:val="28"/>
        </w:rPr>
      </w:pPr>
      <w:r>
        <w:rPr>
          <w:sz w:val="28"/>
          <w:szCs w:val="28"/>
        </w:rPr>
        <w:t>Тогда кондуктор спросила: «Не спите? А почему вы закрыли глаза?»</w:t>
      </w:r>
    </w:p>
    <w:p w:rsidR="00756368" w:rsidRDefault="00756368" w:rsidP="00756368">
      <w:pPr>
        <w:ind w:firstLine="855"/>
        <w:jc w:val="both"/>
        <w:rPr>
          <w:sz w:val="28"/>
          <w:szCs w:val="28"/>
        </w:rPr>
      </w:pPr>
      <w:r>
        <w:rPr>
          <w:sz w:val="28"/>
          <w:szCs w:val="28"/>
        </w:rPr>
        <w:t>Молодой человек ответил:</w:t>
      </w:r>
    </w:p>
    <w:p w:rsidR="00756368" w:rsidRDefault="00756368" w:rsidP="00756368">
      <w:pPr>
        <w:ind w:firstLine="855"/>
        <w:jc w:val="both"/>
        <w:rPr>
          <w:sz w:val="28"/>
          <w:szCs w:val="28"/>
        </w:rPr>
      </w:pPr>
      <w:r>
        <w:rPr>
          <w:sz w:val="28"/>
          <w:szCs w:val="28"/>
        </w:rPr>
        <w:t>«Я закрыл глаза, потому, что я не могу смотреть, когда женщины в автобусе стоят».</w:t>
      </w:r>
    </w:p>
    <w:p w:rsidR="00756368" w:rsidRDefault="00756368" w:rsidP="00756368">
      <w:pPr>
        <w:jc w:val="both"/>
        <w:rPr>
          <w:b/>
          <w:i/>
          <w:sz w:val="28"/>
          <w:szCs w:val="28"/>
        </w:rPr>
      </w:pPr>
      <w:bookmarkStart w:id="0" w:name="_GoBack"/>
      <w:bookmarkEnd w:id="0"/>
    </w:p>
    <w:p w:rsidR="00756368" w:rsidRDefault="00756368" w:rsidP="00756368">
      <w:pPr>
        <w:ind w:firstLine="798"/>
        <w:jc w:val="both"/>
        <w:rPr>
          <w:i/>
          <w:sz w:val="28"/>
          <w:szCs w:val="28"/>
        </w:rPr>
      </w:pPr>
      <w:r>
        <w:rPr>
          <w:b/>
          <w:i/>
          <w:sz w:val="28"/>
          <w:szCs w:val="28"/>
        </w:rPr>
        <w:t>Задание 1.</w:t>
      </w:r>
      <w:r>
        <w:rPr>
          <w:sz w:val="28"/>
          <w:szCs w:val="28"/>
        </w:rPr>
        <w:t xml:space="preserve">    Письменно ответьте на вопросы.</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Кто вошёл в автобус?</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Что было в руках у женщины?</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Почему она стояла?</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Где сидел молодой человек?</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Что думали пассажиры?</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Что хотела сделать кондуктор?</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Почему она решила разбудить молодого человека?</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Что она сказала?</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Что ответил молодой человек?</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Почему же он закрыл глаза?</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Как вы думаете, что должен был сделать молодой человек?</w:t>
      </w:r>
    </w:p>
    <w:p w:rsidR="00756368" w:rsidRDefault="00756368" w:rsidP="00756368">
      <w:pPr>
        <w:numPr>
          <w:ilvl w:val="0"/>
          <w:numId w:val="1"/>
        </w:numPr>
        <w:tabs>
          <w:tab w:val="clear" w:pos="720"/>
          <w:tab w:val="num" w:pos="1254"/>
        </w:tabs>
        <w:ind w:left="2052" w:hanging="1197"/>
        <w:jc w:val="both"/>
        <w:rPr>
          <w:sz w:val="28"/>
          <w:szCs w:val="28"/>
        </w:rPr>
      </w:pPr>
      <w:r>
        <w:rPr>
          <w:sz w:val="28"/>
          <w:szCs w:val="28"/>
        </w:rPr>
        <w:t>А что бы вы сделали в такой ситуации?</w:t>
      </w:r>
    </w:p>
    <w:p w:rsidR="00756368" w:rsidRDefault="00756368" w:rsidP="00756368">
      <w:pPr>
        <w:tabs>
          <w:tab w:val="num" w:pos="1254"/>
        </w:tabs>
        <w:ind w:left="2052" w:hanging="1197"/>
        <w:jc w:val="both"/>
        <w:rPr>
          <w:sz w:val="28"/>
          <w:szCs w:val="28"/>
        </w:rPr>
      </w:pPr>
    </w:p>
    <w:p w:rsidR="00756368" w:rsidRDefault="00756368" w:rsidP="00756368">
      <w:pPr>
        <w:ind w:firstLine="798"/>
        <w:jc w:val="both"/>
        <w:outlineLvl w:val="0"/>
        <w:rPr>
          <w:sz w:val="28"/>
          <w:szCs w:val="28"/>
        </w:rPr>
      </w:pPr>
      <w:r>
        <w:rPr>
          <w:b/>
          <w:i/>
          <w:sz w:val="28"/>
          <w:szCs w:val="28"/>
        </w:rPr>
        <w:t>Задание 2.</w:t>
      </w:r>
      <w:r>
        <w:rPr>
          <w:sz w:val="28"/>
          <w:szCs w:val="28"/>
        </w:rPr>
        <w:t xml:space="preserve">  Поставьте слова из скобок в нужном падеже.</w:t>
      </w:r>
    </w:p>
    <w:p w:rsidR="00756368" w:rsidRDefault="00756368" w:rsidP="00756368">
      <w:pPr>
        <w:ind w:firstLine="798"/>
        <w:jc w:val="both"/>
        <w:outlineLvl w:val="0"/>
        <w:rPr>
          <w:sz w:val="28"/>
          <w:szCs w:val="28"/>
        </w:rPr>
      </w:pPr>
      <w:r>
        <w:rPr>
          <w:sz w:val="28"/>
          <w:szCs w:val="28"/>
        </w:rPr>
        <w:t>1. Женщина вошла в (трамвай). 2. В (трамвай) было много людей. 3. Он закрыл (глаза). 4. Кондуктор разбудила (пассажир). 5. Он проехал (остановка). 6. Люди ехали в (автобус).</w:t>
      </w:r>
    </w:p>
    <w:p w:rsidR="00756368" w:rsidRDefault="00756368" w:rsidP="00756368">
      <w:pPr>
        <w:ind w:firstLine="798"/>
        <w:jc w:val="both"/>
        <w:outlineLvl w:val="0"/>
        <w:rPr>
          <w:sz w:val="28"/>
          <w:szCs w:val="28"/>
        </w:rPr>
      </w:pPr>
    </w:p>
    <w:p w:rsidR="00756368" w:rsidRDefault="00756368" w:rsidP="00756368">
      <w:pPr>
        <w:ind w:firstLine="798"/>
        <w:jc w:val="both"/>
        <w:outlineLvl w:val="0"/>
        <w:rPr>
          <w:sz w:val="28"/>
          <w:szCs w:val="28"/>
        </w:rPr>
      </w:pPr>
      <w:r>
        <w:rPr>
          <w:b/>
          <w:i/>
          <w:sz w:val="28"/>
          <w:szCs w:val="28"/>
        </w:rPr>
        <w:t>Задание 3.</w:t>
      </w:r>
      <w:r>
        <w:rPr>
          <w:sz w:val="28"/>
          <w:szCs w:val="28"/>
        </w:rPr>
        <w:t xml:space="preserve"> В данных предложениях глаголы прошедшего времени замените глаголами настоящего времени.</w:t>
      </w:r>
    </w:p>
    <w:p w:rsidR="00756368" w:rsidRDefault="00756368" w:rsidP="00756368">
      <w:pPr>
        <w:ind w:firstLine="798"/>
        <w:jc w:val="both"/>
        <w:outlineLvl w:val="0"/>
        <w:rPr>
          <w:sz w:val="28"/>
          <w:szCs w:val="28"/>
        </w:rPr>
      </w:pPr>
      <w:r>
        <w:rPr>
          <w:sz w:val="28"/>
          <w:szCs w:val="28"/>
        </w:rPr>
        <w:t>1. В автобусе стояла женщина.  2. Недалеко от неё сидел молодой человек. 3. Все пассажиры думали, что он спал. 4. Он не смотрел на женщину. 5. Кондуктор хотела разбудить молодого человека. 6. Он ехал в автобусе.</w:t>
      </w:r>
    </w:p>
    <w:p w:rsidR="00312CC6" w:rsidRPr="00756368" w:rsidRDefault="00312CC6" w:rsidP="00756368">
      <w:pPr>
        <w:jc w:val="both"/>
        <w:rPr>
          <w:sz w:val="28"/>
          <w:szCs w:val="28"/>
        </w:rPr>
      </w:pPr>
    </w:p>
    <w:sectPr w:rsidR="00312CC6" w:rsidRPr="0075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63FF3"/>
    <w:multiLevelType w:val="hybridMultilevel"/>
    <w:tmpl w:val="E182CD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1A"/>
    <w:rsid w:val="00312CC6"/>
    <w:rsid w:val="00756368"/>
    <w:rsid w:val="00DA1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7E13"/>
  <w15:chartTrackingRefBased/>
  <w15:docId w15:val="{FA5865F8-D3BC-49E1-B968-E3DB9F1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3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0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2020-04-22T09:29:00Z</dcterms:created>
  <dcterms:modified xsi:type="dcterms:W3CDTF">2020-04-22T09:30:00Z</dcterms:modified>
</cp:coreProperties>
</file>